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C14A4" w14:textId="77777777" w:rsidR="000A4BC2" w:rsidRPr="008E7654" w:rsidRDefault="000A4BC2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39E0CD5E" w14:textId="77777777" w:rsidR="000A4BC2" w:rsidRPr="008E7654" w:rsidRDefault="000A4BC2" w:rsidP="008E7654">
      <w:pPr>
        <w:spacing w:line="240" w:lineRule="auto"/>
        <w:jc w:val="right"/>
        <w:rPr>
          <w:b/>
          <w:sz w:val="20"/>
          <w:szCs w:val="20"/>
        </w:rPr>
      </w:pPr>
    </w:p>
    <w:p w14:paraId="0033574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CA9221A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F8E2654" w14:textId="23AB8A57" w:rsidR="000A4BC2" w:rsidRPr="003C6936" w:rsidRDefault="000A4BC2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</w:t>
      </w:r>
      <w:r w:rsidR="00835C8A">
        <w:rPr>
          <w:sz w:val="20"/>
          <w:szCs w:val="20"/>
          <w:lang w:eastAsia="it-IT" w:bidi="ar-SA"/>
        </w:rPr>
        <w:t>alla s</w:t>
      </w:r>
      <w:r w:rsidR="00835C8A" w:rsidRPr="00835C8A">
        <w:rPr>
          <w:sz w:val="20"/>
          <w:szCs w:val="20"/>
          <w:lang w:eastAsia="it-IT" w:bidi="ar-SA"/>
        </w:rPr>
        <w:t xml:space="preserve">elezione pubblica per l’attribuzione, a titolo retribuito, degli insegnamenti nell’ambito dei Corsi di formazione per il conseguimento della specializzazione per le attività di sostegno VII ciclo, a.a. 2021/2022, riservati esclusivamente ai candidati idonei dei cicli </w:t>
      </w:r>
      <w:r w:rsidR="00835C8A" w:rsidRPr="00E9208C">
        <w:rPr>
          <w:sz w:val="20"/>
          <w:szCs w:val="20"/>
          <w:lang w:eastAsia="it-IT" w:bidi="ar-SA"/>
        </w:rPr>
        <w:t>precedenti</w:t>
      </w:r>
      <w:r w:rsidRPr="00E9208C">
        <w:rPr>
          <w:sz w:val="20"/>
          <w:szCs w:val="20"/>
          <w:lang w:eastAsia="it-IT" w:bidi="ar-SA"/>
        </w:rPr>
        <w:t>, D.D.</w:t>
      </w:r>
      <w:r w:rsidR="00FC0562" w:rsidRPr="00E9208C">
        <w:rPr>
          <w:sz w:val="20"/>
          <w:szCs w:val="20"/>
          <w:lang w:eastAsia="it-IT" w:bidi="ar-SA"/>
        </w:rPr>
        <w:t xml:space="preserve"> Rep.</w:t>
      </w:r>
      <w:r w:rsidRPr="00E9208C">
        <w:rPr>
          <w:sz w:val="20"/>
          <w:szCs w:val="20"/>
          <w:lang w:eastAsia="it-IT" w:bidi="ar-SA"/>
        </w:rPr>
        <w:t xml:space="preserve"> n.</w:t>
      </w:r>
      <w:r w:rsidR="00FC0562" w:rsidRPr="00E9208C">
        <w:rPr>
          <w:sz w:val="20"/>
          <w:szCs w:val="20"/>
          <w:lang w:eastAsia="it-IT" w:bidi="ar-SA"/>
        </w:rPr>
        <w:t xml:space="preserve"> </w:t>
      </w:r>
      <w:r w:rsidR="00E9208C">
        <w:rPr>
          <w:sz w:val="20"/>
          <w:szCs w:val="20"/>
          <w:lang w:eastAsia="it-IT" w:bidi="ar-SA"/>
        </w:rPr>
        <w:t>970/2022</w:t>
      </w:r>
      <w:r w:rsidRPr="00E9208C">
        <w:rPr>
          <w:sz w:val="20"/>
          <w:szCs w:val="20"/>
          <w:lang w:eastAsia="it-IT" w:bidi="ar-SA"/>
        </w:rPr>
        <w:t xml:space="preserve"> prot. n. </w:t>
      </w:r>
      <w:r w:rsidR="00E9208C">
        <w:rPr>
          <w:sz w:val="20"/>
          <w:szCs w:val="20"/>
          <w:lang w:eastAsia="it-IT" w:bidi="ar-SA"/>
        </w:rPr>
        <w:t xml:space="preserve">45282-VII.1 </w:t>
      </w:r>
      <w:r w:rsidRPr="00E9208C">
        <w:rPr>
          <w:sz w:val="20"/>
          <w:szCs w:val="20"/>
          <w:lang w:eastAsia="it-IT" w:bidi="ar-SA"/>
        </w:rPr>
        <w:t xml:space="preserve">del </w:t>
      </w:r>
      <w:r w:rsidR="00E9208C">
        <w:rPr>
          <w:sz w:val="20"/>
          <w:szCs w:val="20"/>
          <w:lang w:eastAsia="it-IT" w:bidi="ar-SA"/>
        </w:rPr>
        <w:t>15/09/2022</w:t>
      </w:r>
      <w:bookmarkStart w:id="0" w:name="_GoBack"/>
      <w:bookmarkEnd w:id="0"/>
      <w:r w:rsidRPr="003F3FB2">
        <w:rPr>
          <w:sz w:val="20"/>
          <w:szCs w:val="20"/>
          <w:lang w:eastAsia="it-IT" w:bidi="ar-SA"/>
        </w:rPr>
        <w:t>.</w:t>
      </w:r>
      <w:r w:rsidRPr="00044ADF">
        <w:rPr>
          <w:sz w:val="20"/>
          <w:szCs w:val="20"/>
          <w:lang w:eastAsia="it-IT" w:bidi="ar-SA"/>
        </w:rPr>
        <w:t xml:space="preserve"> Le comunichiamo quanto segue:</w:t>
      </w:r>
    </w:p>
    <w:p w14:paraId="5B610F13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358C2C5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5D8DB050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1FB1DB6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053BFA2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68F8994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14:paraId="241D6DAC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1805256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1878593A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5C03CF20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degli insegnamenti</w:t>
      </w:r>
      <w:r w:rsidRPr="002250C5">
        <w:rPr>
          <w:sz w:val="20"/>
          <w:szCs w:val="20"/>
          <w:lang w:eastAsia="it-IT" w:bidi="ar-SA"/>
        </w:rPr>
        <w:t xml:space="preserve"> a seguito di procedura selettiva</w:t>
      </w:r>
      <w:r>
        <w:rPr>
          <w:sz w:val="20"/>
          <w:szCs w:val="20"/>
          <w:lang w:eastAsia="it-IT" w:bidi="ar-SA"/>
        </w:rPr>
        <w:t>,</w:t>
      </w:r>
      <w:r w:rsidRPr="00D414EC">
        <w:rPr>
          <w:sz w:val="20"/>
          <w:szCs w:val="20"/>
          <w:lang w:eastAsia="it-IT" w:bidi="ar-SA"/>
        </w:rPr>
        <w:t xml:space="preserve"> </w:t>
      </w:r>
      <w:r w:rsidRPr="003F3FB2">
        <w:rPr>
          <w:sz w:val="20"/>
          <w:szCs w:val="20"/>
          <w:lang w:eastAsia="it-IT" w:bidi="ar-SA"/>
        </w:rPr>
        <w:t>D.D.</w:t>
      </w:r>
      <w:r>
        <w:rPr>
          <w:sz w:val="20"/>
          <w:szCs w:val="20"/>
          <w:lang w:eastAsia="it-IT" w:bidi="ar-SA"/>
        </w:rPr>
        <w:t xml:space="preserve"> </w:t>
      </w:r>
      <w:r w:rsidRPr="003F3FB2">
        <w:rPr>
          <w:sz w:val="20"/>
          <w:szCs w:val="20"/>
          <w:lang w:eastAsia="it-IT" w:bidi="ar-SA"/>
        </w:rPr>
        <w:t xml:space="preserve">n. </w:t>
      </w:r>
      <w:r w:rsidR="00CF1BDF" w:rsidRPr="00CF1BDF">
        <w:rPr>
          <w:sz w:val="20"/>
          <w:szCs w:val="20"/>
          <w:lang w:eastAsia="it-IT" w:bidi="ar-SA"/>
        </w:rPr>
        <w:t>872/2021 prot. n. 48439-VII.1 del 18/10/2021</w:t>
      </w:r>
      <w:r>
        <w:rPr>
          <w:sz w:val="20"/>
          <w:szCs w:val="20"/>
          <w:lang w:eastAsia="it-IT" w:bidi="ar-SA"/>
        </w:rPr>
        <w:t>.</w:t>
      </w:r>
    </w:p>
    <w:p w14:paraId="192DDC4A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0F68B84F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3F7375B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4B786844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544D0A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1C061367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02323B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4F1F1B3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76516F3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7C2E6B06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1BCCC409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198954AE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4824EA8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6106CC1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4F290D44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74EECBC8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80CAEF2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69A033FB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1F71B9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FEB6AC5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56BD06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5426A1CF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691A6A5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</w:t>
      </w:r>
      <w:r w:rsidRPr="008E7654">
        <w:rPr>
          <w:sz w:val="20"/>
          <w:szCs w:val="20"/>
          <w:lang w:eastAsia="it-IT" w:bidi="ar-SA"/>
        </w:rPr>
        <w:lastRenderedPageBreak/>
        <w:t>obblighi di conservazione per finalità fiscali o per altre finalità previste da norme di legge o regolamento.</w:t>
      </w:r>
    </w:p>
    <w:p w14:paraId="356EC49B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757933D7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5C6AE86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22286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23754D4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6621ECC3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3E84E47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B3E3541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6C8DA7A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11666002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F7DDD35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3A9C01B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0DFB6E1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BAB482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AB9E6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3CE840E4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350E3E3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E75F0E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0DA8238B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668399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775B170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29250B40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0D2D6FD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329546B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3984C44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4B27372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4D038C5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C2CD595" w14:textId="77777777" w:rsidR="000A4BC2" w:rsidRPr="008E7654" w:rsidRDefault="000A4BC2" w:rsidP="008E7654">
      <w:pPr>
        <w:spacing w:line="240" w:lineRule="auto"/>
        <w:rPr>
          <w:sz w:val="20"/>
          <w:szCs w:val="20"/>
        </w:rPr>
      </w:pPr>
    </w:p>
    <w:p w14:paraId="7F0A6A06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D927186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0619F99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88325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D007824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60DE7EC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E8749B0" w14:textId="77777777" w:rsidR="000A4BC2" w:rsidRDefault="000A4BC2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7722AFA3" w14:textId="77777777" w:rsidR="000A4BC2" w:rsidRDefault="000A4BC2" w:rsidP="00722A5A">
      <w:pPr>
        <w:jc w:val="both"/>
        <w:rPr>
          <w:sz w:val="20"/>
          <w:szCs w:val="20"/>
        </w:rPr>
      </w:pPr>
    </w:p>
    <w:p w14:paraId="08B90418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3CDEB435" w14:textId="77777777" w:rsidR="000A4BC2" w:rsidRPr="008E7654" w:rsidRDefault="000A4BC2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lastRenderedPageBreak/>
        <w:t>__________________________________</w:t>
      </w:r>
    </w:p>
    <w:p w14:paraId="46B42487" w14:textId="77777777" w:rsidR="000A4BC2" w:rsidRPr="008E7654" w:rsidRDefault="000A4BC2" w:rsidP="008E7654">
      <w:pPr>
        <w:spacing w:line="240" w:lineRule="auto"/>
        <w:rPr>
          <w:sz w:val="20"/>
          <w:szCs w:val="20"/>
        </w:rPr>
      </w:pPr>
    </w:p>
    <w:sectPr w:rsidR="000A4BC2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E546A" w14:textId="77777777" w:rsidR="000A4BC2" w:rsidRDefault="000A4BC2" w:rsidP="00655C91">
      <w:pPr>
        <w:spacing w:line="240" w:lineRule="auto"/>
      </w:pPr>
      <w:r>
        <w:separator/>
      </w:r>
    </w:p>
  </w:endnote>
  <w:endnote w:type="continuationSeparator" w:id="0">
    <w:p w14:paraId="4D9E3437" w14:textId="77777777" w:rsidR="000A4BC2" w:rsidRDefault="000A4BC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2FA1" w14:textId="77777777" w:rsidR="000A4BC2" w:rsidRDefault="000A4BC2" w:rsidP="00655C91">
      <w:pPr>
        <w:spacing w:line="240" w:lineRule="auto"/>
      </w:pPr>
      <w:r>
        <w:separator/>
      </w:r>
    </w:p>
  </w:footnote>
  <w:footnote w:type="continuationSeparator" w:id="0">
    <w:p w14:paraId="1C3CBA7B" w14:textId="77777777" w:rsidR="000A4BC2" w:rsidRDefault="000A4BC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A4BC2"/>
    <w:rsid w:val="000B723F"/>
    <w:rsid w:val="00146EED"/>
    <w:rsid w:val="001715EE"/>
    <w:rsid w:val="001830CE"/>
    <w:rsid w:val="001F71B6"/>
    <w:rsid w:val="002250C5"/>
    <w:rsid w:val="002568B5"/>
    <w:rsid w:val="002B07E0"/>
    <w:rsid w:val="002C76EE"/>
    <w:rsid w:val="002D3274"/>
    <w:rsid w:val="00326BCA"/>
    <w:rsid w:val="00352523"/>
    <w:rsid w:val="003C6936"/>
    <w:rsid w:val="003F3FB2"/>
    <w:rsid w:val="003F4E26"/>
    <w:rsid w:val="00414998"/>
    <w:rsid w:val="004830C6"/>
    <w:rsid w:val="004E1C70"/>
    <w:rsid w:val="00527DFE"/>
    <w:rsid w:val="005B1E19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35C8A"/>
    <w:rsid w:val="008C7D8D"/>
    <w:rsid w:val="008D2863"/>
    <w:rsid w:val="008E7654"/>
    <w:rsid w:val="00937C93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306C6"/>
    <w:rsid w:val="00C920A9"/>
    <w:rsid w:val="00CC1F43"/>
    <w:rsid w:val="00CE5775"/>
    <w:rsid w:val="00CE7B78"/>
    <w:rsid w:val="00CF1BDF"/>
    <w:rsid w:val="00D00E63"/>
    <w:rsid w:val="00D414EC"/>
    <w:rsid w:val="00D57978"/>
    <w:rsid w:val="00D9795B"/>
    <w:rsid w:val="00DB5D27"/>
    <w:rsid w:val="00DE093E"/>
    <w:rsid w:val="00DF21F5"/>
    <w:rsid w:val="00E51957"/>
    <w:rsid w:val="00E6600D"/>
    <w:rsid w:val="00E9208C"/>
    <w:rsid w:val="00EA55F2"/>
    <w:rsid w:val="00EB5FAC"/>
    <w:rsid w:val="00EF4EA3"/>
    <w:rsid w:val="00EF6D89"/>
    <w:rsid w:val="00FC056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9E015"/>
  <w15:docId w15:val="{5CC54CAA-653B-4D20-8F33-CD9831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49D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49D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49D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49D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49D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49D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B249D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49D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11</cp:revision>
  <cp:lastPrinted>2018-06-13T15:30:00Z</cp:lastPrinted>
  <dcterms:created xsi:type="dcterms:W3CDTF">2020-09-07T15:23:00Z</dcterms:created>
  <dcterms:modified xsi:type="dcterms:W3CDTF">2022-09-15T11:11:00Z</dcterms:modified>
</cp:coreProperties>
</file>